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141"/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Cs/>
          <w:sz w:val="48"/>
          <w:szCs w:val="48"/>
          <w:lang w:val="en-US" w:eastAsia="ru-RU"/>
        </w:rPr>
        <w:outlineLvl w:val="0"/>
      </w:pPr>
      <w:r>
        <w:rPr>
          <w:rFonts w:ascii="Times New Roman" w:hAnsi="Times New Roman" w:cs="Times New Roman" w:eastAsia="Times New Roman"/>
          <w:bCs/>
          <w:sz w:val="48"/>
          <w:szCs w:val="4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30921" cy="914400"/>
                <wp:effectExtent l="0" t="0" r="3175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лого new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731451" cy="914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36.3pt;height:72.0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                                          </w:t>
      </w:r>
      <w:r/>
    </w:p>
    <w:p>
      <w:pPr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об учреждении:</w:t>
      </w:r>
      <w:r/>
    </w:p>
    <w:p>
      <w:pPr>
        <w:pStyle w:val="686"/>
        <w:jc w:val="both"/>
        <w:spacing w:lineRule="atLeast" w:line="300" w:after="0" w:afterAutospacing="0" w:before="0" w:beforeAutospacing="0"/>
        <w:shd w:val="clear" w:fill="FFFFFF" w:color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Городская клиническая больница имени братьев Бахрушиных была основана осенью 1887 года.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Учреждение находится</w:t>
      </w:r>
      <w:r>
        <w:rPr>
          <w:rFonts w:eastAsiaTheme="minorHAnsi"/>
          <w:sz w:val="22"/>
          <w:szCs w:val="22"/>
          <w:lang w:eastAsia="en-US"/>
        </w:rPr>
        <w:t xml:space="preserve"> в районе Сокольники (ВАО). На территории больницы </w:t>
      </w:r>
      <w:r>
        <w:rPr>
          <w:rFonts w:eastAsiaTheme="minorHAnsi"/>
          <w:sz w:val="22"/>
          <w:szCs w:val="22"/>
          <w:lang w:eastAsia="en-US"/>
        </w:rPr>
        <w:t xml:space="preserve">функционируют </w:t>
      </w:r>
      <w:r>
        <w:rPr>
          <w:rFonts w:eastAsiaTheme="minorHAnsi"/>
          <w:sz w:val="22"/>
          <w:szCs w:val="22"/>
          <w:lang w:eastAsia="en-US"/>
        </w:rPr>
        <w:t xml:space="preserve">поликлиническое отделение</w:t>
      </w:r>
      <w:r>
        <w:rPr>
          <w:rFonts w:eastAsiaTheme="minorHAnsi"/>
          <w:sz w:val="22"/>
          <w:szCs w:val="22"/>
          <w:lang w:eastAsia="en-US"/>
        </w:rPr>
        <w:t xml:space="preserve">, обслуживающее более 42 тысяч прикрепленного населения, а также </w:t>
      </w:r>
      <w:r>
        <w:rPr>
          <w:rFonts w:eastAsiaTheme="minorHAnsi"/>
          <w:sz w:val="22"/>
          <w:szCs w:val="22"/>
          <w:lang w:eastAsia="en-US"/>
        </w:rPr>
        <w:t xml:space="preserve">стационар</w:t>
      </w:r>
      <w:r>
        <w:rPr>
          <w:rFonts w:eastAsiaTheme="minorHAnsi"/>
          <w:sz w:val="22"/>
          <w:szCs w:val="22"/>
          <w:lang w:eastAsia="en-US"/>
        </w:rPr>
        <w:t xml:space="preserve"> и </w:t>
      </w:r>
      <w:r>
        <w:rPr>
          <w:rFonts w:eastAsiaTheme="minorHAnsi"/>
          <w:sz w:val="22"/>
          <w:szCs w:val="22"/>
          <w:lang w:eastAsia="en-US"/>
        </w:rPr>
        <w:t xml:space="preserve">дневной стационар радиологического профиля</w:t>
      </w:r>
      <w:r>
        <w:rPr>
          <w:rFonts w:eastAsiaTheme="minorHAnsi"/>
          <w:sz w:val="22"/>
          <w:szCs w:val="22"/>
          <w:lang w:eastAsia="en-US"/>
        </w:rPr>
        <w:t xml:space="preserve">. На базе ГКБ им. братьев Бахрушиных действует университетская клиника ФГБОУ ВО МГМСУ им. А.И. Евдокимова.</w:t>
      </w:r>
      <w:r>
        <w:rPr>
          <w:rFonts w:eastAsiaTheme="minorHAnsi"/>
        </w:rPr>
      </w:r>
    </w:p>
    <w:p>
      <w:pPr>
        <w:pStyle w:val="686"/>
        <w:jc w:val="both"/>
        <w:spacing w:lineRule="atLeast" w:line="300" w:after="0" w:afterAutospacing="0" w:before="0" w:beforeAutospacing="0"/>
        <w:shd w:val="clear" w:fill="FFFFFF" w:color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С 27 апреля 2020 г. решением Правительства Москвы стационар перепрофилирован под прием больных с </w:t>
      </w:r>
      <w:r>
        <w:rPr>
          <w:rFonts w:eastAsiaTheme="minorHAnsi"/>
          <w:sz w:val="22"/>
          <w:szCs w:val="22"/>
          <w:lang w:eastAsia="en-US"/>
        </w:rPr>
        <w:t xml:space="preserve">коронавирусной</w:t>
      </w:r>
      <w:r>
        <w:rPr>
          <w:rFonts w:eastAsiaTheme="minorHAnsi"/>
          <w:sz w:val="22"/>
          <w:szCs w:val="22"/>
          <w:lang w:eastAsia="en-US"/>
        </w:rPr>
        <w:t xml:space="preserve"> инфекцией.</w:t>
      </w:r>
      <w:r>
        <w:rPr>
          <w:rFonts w:eastAsiaTheme="minorHAnsi"/>
        </w:rPr>
      </w:r>
    </w:p>
    <w:p>
      <w:pPr>
        <w:pStyle w:val="686"/>
        <w:jc w:val="both"/>
        <w:spacing w:lineRule="atLeast" w:line="300" w:after="0" w:afterAutospacing="0" w:before="0" w:beforeAutospacing="0"/>
        <w:shd w:val="clear" w:fill="FFFFFF" w:color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</w:rPr>
      </w:r>
      <w:bookmarkStart w:id="0" w:name="_GoBack"/>
      <w:r>
        <w:rPr>
          <w:rFonts w:eastAsiaTheme="minorHAnsi"/>
        </w:rPr>
      </w:r>
      <w:bookmarkEnd w:id="0"/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686"/>
        <w:jc w:val="both"/>
        <w:spacing w:lineRule="atLeast" w:line="300" w:after="0" w:afterAutospacing="0" w:before="0" w:beforeAutospacing="0"/>
        <w:shd w:val="clear" w:fill="FFFFFF" w:color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Историческая справка:</w:t>
      </w:r>
      <w:r>
        <w:rPr>
          <w:rFonts w:eastAsiaTheme="minorHAnsi"/>
        </w:rPr>
      </w:r>
    </w:p>
    <w:p>
      <w:pPr>
        <w:pStyle w:val="686"/>
        <w:jc w:val="both"/>
        <w:spacing w:lineRule="atLeast" w:line="300" w:after="0" w:afterAutospacing="0" w:before="0" w:beforeAutospacing="0"/>
        <w:shd w:val="clear" w:fill="FFFFFF" w:color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В октябре 1882 года братья Бахрушины пожертвовали 450 тысяч рублей московскому городскому голове на строительство больницы. </w:t>
      </w:r>
      <w:r>
        <w:rPr>
          <w:rFonts w:eastAsiaTheme="minorHAnsi"/>
          <w:sz w:val="22"/>
          <w:szCs w:val="22"/>
          <w:lang w:eastAsia="en-US"/>
        </w:rPr>
        <w:t xml:space="preserve">К осени 1887 года на </w:t>
      </w:r>
      <w:r>
        <w:rPr>
          <w:rFonts w:eastAsiaTheme="minorHAnsi"/>
          <w:sz w:val="22"/>
          <w:szCs w:val="22"/>
          <w:lang w:eastAsia="en-US"/>
        </w:rPr>
        <w:t xml:space="preserve">Сокольничьем</w:t>
      </w:r>
      <w:r>
        <w:rPr>
          <w:rFonts w:eastAsiaTheme="minorHAnsi"/>
          <w:sz w:val="22"/>
          <w:szCs w:val="22"/>
          <w:lang w:eastAsia="en-US"/>
        </w:rPr>
        <w:t xml:space="preserve"> поле была построена большая по тем временам - на 200 кроватей - </w:t>
      </w:r>
      <w:r>
        <w:rPr>
          <w:rFonts w:eastAsiaTheme="minorHAnsi"/>
          <w:sz w:val="22"/>
          <w:szCs w:val="22"/>
          <w:lang w:eastAsia="en-US"/>
        </w:rPr>
        <w:t xml:space="preserve">Бахрушинская</w:t>
      </w:r>
      <w:r>
        <w:rPr>
          <w:rFonts w:eastAsiaTheme="minorHAnsi"/>
          <w:sz w:val="22"/>
          <w:szCs w:val="22"/>
          <w:lang w:eastAsia="en-US"/>
        </w:rPr>
        <w:t xml:space="preserve"> больница для страдающих неизлечимыми заболеваниями по проекту архитектора Б.В. </w:t>
      </w:r>
      <w:r>
        <w:rPr>
          <w:rFonts w:eastAsiaTheme="minorHAnsi"/>
          <w:sz w:val="22"/>
          <w:szCs w:val="22"/>
          <w:lang w:eastAsia="en-US"/>
        </w:rPr>
        <w:t xml:space="preserve">Фрейденберга</w:t>
      </w:r>
      <w:r>
        <w:rPr>
          <w:rFonts w:eastAsiaTheme="minorHAnsi"/>
          <w:sz w:val="22"/>
          <w:szCs w:val="22"/>
          <w:lang w:eastAsia="en-US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tLeast" w:line="300" w:after="0"/>
        <w:shd w:val="clear" w:fill="FFFFFF" w:color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Все корпуса больницы представляли собой единый архитектурный ансамбль с декоративной обработкой фасадов в русском национальном стиле.</w:t>
      </w:r>
      <w:r>
        <w:rPr>
          <w:rFonts w:eastAsiaTheme="minorHAnsi"/>
        </w:rPr>
      </w:r>
    </w:p>
    <w:p>
      <w:pPr>
        <w:jc w:val="both"/>
        <w:spacing w:lineRule="atLeast" w:line="300" w:after="0"/>
        <w:shd w:val="clear" w:fill="FFFFFF" w:color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 </w:t>
      </w:r>
      <w:r>
        <w:rPr>
          <w:rFonts w:eastAsiaTheme="minorHAnsi"/>
        </w:rPr>
      </w:r>
    </w:p>
    <w:p>
      <w:pPr>
        <w:pStyle w:val="686"/>
        <w:numPr>
          <w:ilvl w:val="0"/>
          <w:numId w:val="1"/>
        </w:numPr>
        <w:jc w:val="both"/>
        <w:spacing w:after="0" w:afterAutospacing="0" w:before="0" w:beforeAutospacing="0"/>
        <w:shd w:val="clear" w:fill="FFFFFF" w:color="auto"/>
        <w:rPr>
          <w:sz w:val="22"/>
          <w:szCs w:val="22"/>
        </w:rPr>
      </w:pPr>
      <w:r>
        <w:rPr>
          <w:rStyle w:val="687"/>
          <w:rFonts w:eastAsiaTheme="minorHAnsi"/>
          <w:b w:val="false"/>
          <w:sz w:val="22"/>
          <w:szCs w:val="22"/>
        </w:rPr>
        <w:t xml:space="preserve">Полное наименование</w:t>
      </w:r>
      <w:r>
        <w:rPr>
          <w:rFonts w:eastAsiaTheme="minorHAnsi"/>
        </w:rPr>
      </w:r>
    </w:p>
    <w:p>
      <w:pPr>
        <w:pStyle w:val="686"/>
        <w:ind w:left="720"/>
        <w:jc w:val="both"/>
        <w:spacing w:after="0" w:afterAutospacing="0" w:before="0" w:beforeAutospacing="0"/>
        <w:shd w:val="clear" w:fill="FFFFFF" w:color="auto"/>
        <w:rPr>
          <w:rStyle w:val="687"/>
          <w:b w:val="false"/>
          <w:sz w:val="22"/>
          <w:szCs w:val="22"/>
        </w:rPr>
      </w:pPr>
      <w:r>
        <w:rPr>
          <w:rStyle w:val="687"/>
          <w:rFonts w:eastAsiaTheme="minorHAnsi"/>
          <w:b w:val="false"/>
          <w:sz w:val="22"/>
          <w:szCs w:val="22"/>
        </w:rPr>
        <w:t xml:space="preserve">Государственное бюджетное учреждение здравоохранения города Москвы «Городская клиническая больница </w:t>
      </w:r>
      <w:r>
        <w:rPr>
          <w:rStyle w:val="687"/>
          <w:rFonts w:eastAsiaTheme="minorHAnsi"/>
          <w:b w:val="false"/>
          <w:sz w:val="22"/>
          <w:szCs w:val="22"/>
        </w:rPr>
        <w:t xml:space="preserve">имени братьев Бахрушиных Департамента здравоохранения города Москвы</w:t>
      </w:r>
      <w:r>
        <w:rPr>
          <w:rStyle w:val="687"/>
          <w:rFonts w:eastAsiaTheme="minorHAnsi"/>
          <w:b w:val="false"/>
          <w:sz w:val="22"/>
          <w:szCs w:val="22"/>
        </w:rPr>
        <w:t xml:space="preserve">»</w:t>
      </w:r>
      <w:r>
        <w:rPr>
          <w:rFonts w:eastAsiaTheme="minorHAnsi"/>
        </w:rPr>
      </w:r>
    </w:p>
    <w:p>
      <w:pPr>
        <w:pStyle w:val="686"/>
        <w:numPr>
          <w:ilvl w:val="0"/>
          <w:numId w:val="1"/>
        </w:numPr>
        <w:jc w:val="both"/>
        <w:spacing w:after="0" w:afterAutospacing="0" w:before="0" w:beforeAutospacing="0"/>
        <w:shd w:val="clear" w:fill="FFFFFF" w:color="auto"/>
        <w:rPr>
          <w:sz w:val="22"/>
          <w:szCs w:val="22"/>
        </w:rPr>
      </w:pPr>
      <w:r>
        <w:rPr>
          <w:rStyle w:val="687"/>
          <w:rFonts w:eastAsiaTheme="minorHAnsi"/>
          <w:b w:val="false"/>
          <w:sz w:val="22"/>
          <w:szCs w:val="22"/>
        </w:rPr>
        <w:t xml:space="preserve">Краткое наименование</w:t>
      </w:r>
      <w:r>
        <w:rPr>
          <w:rFonts w:eastAsiaTheme="minorHAnsi"/>
        </w:rPr>
      </w:r>
    </w:p>
    <w:p>
      <w:pPr>
        <w:pStyle w:val="686"/>
        <w:ind w:left="720"/>
        <w:jc w:val="both"/>
        <w:spacing w:after="0" w:afterAutospacing="0" w:before="0" w:beforeAutospacing="0"/>
        <w:shd w:val="clear" w:fill="FFFFFF" w:color="auto"/>
        <w:rPr>
          <w:b/>
          <w:bCs/>
          <w:color w:val="212529"/>
          <w:sz w:val="22"/>
          <w:szCs w:val="22"/>
          <w:shd w:val="clear" w:fill="FFFFFF" w:color="auto"/>
        </w:rPr>
      </w:pPr>
      <w:r>
        <w:rPr>
          <w:rFonts w:eastAsiaTheme="minorHAnsi"/>
          <w:b/>
          <w:bCs/>
          <w:color w:val="212529"/>
          <w:sz w:val="22"/>
          <w:szCs w:val="22"/>
          <w:shd w:val="clear" w:fill="FFFFFF" w:color="auto"/>
        </w:rPr>
        <w:t xml:space="preserve">«ГБУЗ ГКБ им. братьев Бахрушиных ДЗМ»</w:t>
      </w:r>
      <w:r>
        <w:rPr>
          <w:rFonts w:eastAsiaTheme="minorHAnsi"/>
        </w:rPr>
      </w:r>
    </w:p>
    <w:p>
      <w:pPr>
        <w:pStyle w:val="686"/>
        <w:numPr>
          <w:ilvl w:val="0"/>
          <w:numId w:val="1"/>
        </w:numPr>
        <w:jc w:val="both"/>
        <w:spacing w:after="0" w:afterAutospacing="0" w:before="0" w:beforeAutospacing="0"/>
        <w:shd w:val="clear" w:fill="FFFFFF" w:color="auto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Дата государственной регистрации: 06.12.2013</w:t>
      </w:r>
      <w:r>
        <w:rPr>
          <w:rFonts w:eastAsiaTheme="minorHAnsi"/>
        </w:rPr>
      </w:r>
    </w:p>
    <w:p>
      <w:pPr>
        <w:pStyle w:val="686"/>
        <w:numPr>
          <w:ilvl w:val="0"/>
          <w:numId w:val="1"/>
        </w:numPr>
        <w:jc w:val="both"/>
        <w:spacing w:after="0" w:afterAutospacing="0" w:before="0" w:beforeAutospacing="0"/>
        <w:shd w:val="clear" w:fill="FFFFFF" w:color="auto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Учредитель: Департамент здравоохранения города Москвы</w:t>
      </w:r>
      <w:r>
        <w:rPr>
          <w:rFonts w:eastAsiaTheme="minorHAnsi"/>
        </w:rPr>
      </w:r>
    </w:p>
    <w:p>
      <w:pPr>
        <w:pStyle w:val="686"/>
        <w:numPr>
          <w:ilvl w:val="0"/>
          <w:numId w:val="1"/>
        </w:numPr>
        <w:jc w:val="both"/>
        <w:spacing w:after="0" w:afterAutospacing="0" w:before="0" w:beforeAutospacing="0"/>
        <w:shd w:val="clear" w:fill="FFFFFF" w:color="auto"/>
        <w:rPr>
          <w:sz w:val="22"/>
          <w:szCs w:val="22"/>
        </w:rPr>
      </w:pPr>
      <w:r>
        <w:rPr>
          <w:rStyle w:val="687"/>
          <w:rFonts w:eastAsiaTheme="minorHAnsi"/>
          <w:b w:val="false"/>
          <w:sz w:val="22"/>
          <w:szCs w:val="22"/>
        </w:rPr>
        <w:t xml:space="preserve">Фактический адрес</w:t>
      </w:r>
      <w:r>
        <w:rPr>
          <w:rFonts w:eastAsiaTheme="minorHAnsi"/>
        </w:rPr>
      </w:r>
    </w:p>
    <w:p>
      <w:pPr>
        <w:pStyle w:val="686"/>
        <w:ind w:left="720"/>
        <w:jc w:val="both"/>
        <w:spacing w:after="0" w:afterAutospacing="0" w:before="0" w:beforeAutospacing="0"/>
        <w:shd w:val="clear" w:fill="FFFFFF" w:color="auto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107014, г. Москва, ул. Стромынка, д. 7</w:t>
      </w:r>
      <w:r>
        <w:rPr>
          <w:rFonts w:eastAsiaTheme="minorHAnsi"/>
        </w:rPr>
      </w:r>
    </w:p>
    <w:p>
      <w:pPr>
        <w:pStyle w:val="686"/>
        <w:numPr>
          <w:ilvl w:val="0"/>
          <w:numId w:val="1"/>
        </w:numPr>
        <w:jc w:val="both"/>
        <w:spacing w:after="0" w:afterAutospacing="0" w:before="0" w:beforeAutospacing="0"/>
        <w:shd w:val="clear" w:fill="FFFFFF" w:color="auto"/>
        <w:rPr>
          <w:sz w:val="22"/>
          <w:szCs w:val="22"/>
        </w:rPr>
      </w:pPr>
      <w:r>
        <w:rPr>
          <w:rStyle w:val="687"/>
          <w:rFonts w:eastAsiaTheme="minorHAnsi"/>
          <w:b w:val="false"/>
          <w:sz w:val="22"/>
          <w:szCs w:val="22"/>
        </w:rPr>
        <w:t xml:space="preserve">Руководитель</w:t>
      </w:r>
      <w:r>
        <w:rPr>
          <w:rFonts w:eastAsiaTheme="minorHAnsi"/>
        </w:rPr>
      </w:r>
    </w:p>
    <w:p>
      <w:pPr>
        <w:pStyle w:val="686"/>
        <w:ind w:left="720"/>
        <w:jc w:val="both"/>
        <w:spacing w:after="0" w:afterAutospacing="0" w:before="0" w:beforeAutospacing="0"/>
        <w:shd w:val="clear" w:fill="FFFFFF" w:color="auto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Главный врач: </w:t>
      </w:r>
      <w:r>
        <w:rPr>
          <w:rFonts w:eastAsiaTheme="minorHAnsi"/>
          <w:sz w:val="22"/>
          <w:szCs w:val="22"/>
        </w:rPr>
        <w:t xml:space="preserve">Ворыханов</w:t>
      </w:r>
      <w:r>
        <w:rPr>
          <w:rFonts w:eastAsiaTheme="minorHAnsi"/>
          <w:sz w:val="22"/>
          <w:szCs w:val="22"/>
        </w:rPr>
        <w:t xml:space="preserve"> Андрей Витальевич, кандидат медицинских наук.</w:t>
      </w:r>
      <w:r>
        <w:rPr>
          <w:rFonts w:eastAsiaTheme="minorHAnsi"/>
        </w:rPr>
      </w:r>
    </w:p>
    <w:p>
      <w:pPr>
        <w:pStyle w:val="686"/>
        <w:numPr>
          <w:ilvl w:val="0"/>
          <w:numId w:val="2"/>
        </w:numPr>
        <w:jc w:val="both"/>
        <w:spacing w:after="0" w:afterAutospacing="0" w:before="0" w:beforeAutospacing="0"/>
        <w:shd w:val="clear" w:fill="FFFFFF" w:color="auto"/>
        <w:rPr>
          <w:rStyle w:val="687"/>
          <w:b w:val="false"/>
          <w:bCs w:val="false"/>
          <w:sz w:val="22"/>
          <w:szCs w:val="22"/>
        </w:rPr>
      </w:pPr>
      <w:r>
        <w:rPr>
          <w:rStyle w:val="687"/>
          <w:rFonts w:eastAsiaTheme="minorHAnsi"/>
          <w:b w:val="false"/>
          <w:sz w:val="22"/>
          <w:szCs w:val="22"/>
        </w:rPr>
        <w:t xml:space="preserve">Электронная почта</w:t>
      </w:r>
      <w:r>
        <w:rPr>
          <w:rFonts w:eastAsiaTheme="minorHAnsi"/>
        </w:rPr>
      </w:r>
    </w:p>
    <w:p>
      <w:pPr>
        <w:pStyle w:val="686"/>
        <w:numPr>
          <w:ilvl w:val="0"/>
          <w:numId w:val="2"/>
        </w:numPr>
        <w:jc w:val="both"/>
        <w:spacing w:after="0" w:afterAutospacing="0" w:before="0" w:beforeAutospacing="0"/>
        <w:shd w:val="clear" w:fill="FFFFFF" w:color="auto"/>
        <w:rPr>
          <w:rStyle w:val="687"/>
          <w:b w:val="false"/>
          <w:bCs w:val="false"/>
          <w:sz w:val="22"/>
          <w:szCs w:val="22"/>
        </w:rPr>
      </w:pPr>
      <w:r>
        <w:rPr>
          <w:rStyle w:val="687"/>
          <w:rFonts w:eastAsiaTheme="minorHAnsi"/>
          <w:b w:val="false"/>
          <w:sz w:val="22"/>
          <w:szCs w:val="22"/>
        </w:rPr>
        <w:t xml:space="preserve">Телефон приемной</w:t>
      </w:r>
      <w:r>
        <w:rPr>
          <w:rFonts w:eastAsiaTheme="minorHAnsi"/>
        </w:rPr>
      </w:r>
    </w:p>
    <w:p>
      <w:pPr>
        <w:pStyle w:val="686"/>
        <w:ind w:left="720"/>
        <w:jc w:val="both"/>
        <w:spacing w:after="0" w:afterAutospacing="0" w:before="0" w:beforeAutospacing="0"/>
        <w:shd w:val="clear" w:fill="FFFFFF" w:color="auto"/>
        <w:rPr>
          <w:sz w:val="22"/>
          <w:szCs w:val="22"/>
        </w:rPr>
      </w:pPr>
      <w:r>
        <w:rPr>
          <w:rFonts w:eastAsiaTheme="minorHAnsi"/>
          <w:sz w:val="22"/>
          <w:szCs w:val="22"/>
          <w:shd w:val="clear" w:fill="FFFFFF" w:color="auto"/>
        </w:rPr>
        <w:t xml:space="preserve">8 (</w:t>
      </w:r>
      <w:r>
        <w:rPr>
          <w:rFonts w:eastAsiaTheme="minorHAnsi"/>
          <w:sz w:val="22"/>
          <w:szCs w:val="22"/>
          <w:shd w:val="clear" w:fill="FFFFFF" w:color="auto"/>
        </w:rPr>
        <w:t xml:space="preserve">499)268-24-75</w:t>
      </w:r>
      <w:r>
        <w:rPr>
          <w:rFonts w:eastAsiaTheme="minorHAnsi"/>
        </w:rPr>
      </w:r>
    </w:p>
    <w:p>
      <w:pPr>
        <w:pStyle w:val="686"/>
        <w:ind w:left="720"/>
        <w:jc w:val="both"/>
        <w:spacing w:after="0" w:afterAutospacing="0" w:before="0" w:beforeAutospacing="0"/>
        <w:shd w:val="clear" w:fill="FFFFFF" w:color="auto"/>
        <w:rPr>
          <w:sz w:val="22"/>
          <w:szCs w:val="22"/>
          <w:highlight w:val="none"/>
        </w:rPr>
      </w:pPr>
      <w:r>
        <w:rPr>
          <w:rFonts w:eastAsiaTheme="minorHAnsi"/>
        </w:rPr>
      </w:r>
      <w:hyperlink r:id="rId12" w:tooltip="mailto:mailto:gkb5@zdrav.mos.ru" w:history="1">
        <w:r>
          <w:rPr>
            <w:rStyle w:val="685"/>
            <w:rFonts w:eastAsiaTheme="minorHAnsi"/>
            <w:color w:val="auto"/>
            <w:sz w:val="22"/>
            <w:szCs w:val="22"/>
          </w:rPr>
          <w:t xml:space="preserve">gkb5@zdrav.mos.ru</w:t>
        </w:r>
      </w:hyperlink>
      <w:r>
        <w:rPr>
          <w:rFonts w:eastAsiaTheme="minorHAnsi"/>
        </w:rPr>
      </w:r>
      <w:r>
        <w:rPr>
          <w:rFonts w:eastAsiaTheme="minorHAnsi"/>
        </w:rPr>
      </w:r>
      <w:r>
        <w:rPr>
          <w:rFonts w:eastAsiaTheme="minorHAnsi"/>
          <w:highlight w:val="none"/>
        </w:rPr>
      </w:r>
      <w:r>
        <w:rPr>
          <w:rFonts w:eastAsiaTheme="minorHAnsi"/>
          <w:highlight w:val="none"/>
        </w:rPr>
      </w:r>
    </w:p>
    <w:p>
      <w:pPr>
        <w:pStyle w:val="686"/>
        <w:numPr>
          <w:ilvl w:val="0"/>
          <w:numId w:val="2"/>
        </w:numPr>
        <w:jc w:val="both"/>
        <w:spacing w:after="0" w:afterAutospacing="0" w:before="0" w:beforeAutospacing="0"/>
        <w:shd w:val="clear" w:fill="FFFFFF" w:color="auto"/>
        <w:rPr>
          <w:sz w:val="22"/>
          <w:szCs w:val="22"/>
        </w:rPr>
      </w:pPr>
      <w:r>
        <w:rPr>
          <w:rStyle w:val="687"/>
          <w:rFonts w:eastAsiaTheme="minorHAnsi"/>
          <w:b w:val="false"/>
          <w:sz w:val="22"/>
          <w:szCs w:val="22"/>
        </w:rPr>
        <w:t xml:space="preserve">Официальный сайт</w:t>
      </w:r>
      <w:r>
        <w:rPr>
          <w:rFonts w:eastAsiaTheme="minorHAnsi"/>
        </w:rPr>
      </w:r>
    </w:p>
    <w:p>
      <w:pPr>
        <w:pStyle w:val="686"/>
        <w:ind w:left="720"/>
        <w:jc w:val="both"/>
        <w:spacing w:after="0" w:afterAutospacing="0" w:before="0" w:beforeAutospacing="0"/>
        <w:shd w:val="clear" w:fill="FFFFFF" w:color="auto"/>
        <w:rPr>
          <w:sz w:val="22"/>
          <w:szCs w:val="22"/>
          <w:highlight w:val="none"/>
        </w:rPr>
      </w:pPr>
      <w:r>
        <w:rPr>
          <w:rFonts w:eastAsiaTheme="minorHAnsi"/>
        </w:rPr>
      </w:r>
      <w:hyperlink r:id="rId13" w:tooltip="http://stromynka7.ru/" w:history="1">
        <w:r>
          <w:rPr>
            <w:rStyle w:val="685"/>
            <w:rFonts w:eastAsiaTheme="minorHAnsi"/>
            <w:color w:val="auto"/>
            <w:sz w:val="22"/>
            <w:szCs w:val="22"/>
          </w:rPr>
          <w:t xml:space="preserve">http://stromynka7.ru/.</w:t>
        </w:r>
      </w:hyperlink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686"/>
        <w:numPr>
          <w:ilvl w:val="0"/>
          <w:numId w:val="3"/>
        </w:numPr>
        <w:ind w:left="709" w:right="0" w:hanging="425"/>
        <w:jc w:val="both"/>
        <w:spacing w:after="0" w:afterAutospacing="0" w:before="0" w:beforeAutospacing="0"/>
        <w:shd w:val="clear" w:fill="FFFFFF" w:color="auto"/>
        <w:rPr>
          <w:color w:val="000000" w:themeColor="text1"/>
          <w:sz w:val="22"/>
          <w:szCs w:val="22"/>
        </w:rPr>
      </w:pPr>
      <w:r>
        <w:rPr>
          <w:rFonts w:eastAsiaTheme="minorHAnsi"/>
          <w:color w:val="000000" w:themeColor="text1"/>
          <w:sz w:val="22"/>
          <w:szCs w:val="22"/>
        </w:rPr>
        <w:t xml:space="preserve">Социальные сети:</w:t>
      </w:r>
      <w:r>
        <w:rPr>
          <w:rFonts w:eastAsiaTheme="minorHAnsi"/>
          <w:color w:val="000000" w:themeColor="text1"/>
          <w:sz w:val="22"/>
          <w:szCs w:val="22"/>
        </w:rPr>
      </w:r>
    </w:p>
    <w:p>
      <w:pPr>
        <w:pStyle w:val="686"/>
        <w:ind w:left="720"/>
        <w:jc w:val="both"/>
        <w:spacing w:after="0" w:afterAutospacing="0" w:before="0" w:beforeAutospacing="0"/>
        <w:shd w:val="clear" w:fill="FFFFFF" w:color="auto"/>
        <w:rPr>
          <w:color w:val="000000" w:themeColor="text1"/>
        </w:rPr>
      </w:pPr>
      <w:r>
        <w:rPr>
          <w:rFonts w:eastAsiaTheme="minorHAnsi"/>
          <w:color w:val="000000" w:themeColor="text1"/>
          <w:sz w:val="22"/>
          <w:szCs w:val="22"/>
        </w:rPr>
      </w:r>
      <w:r>
        <w:rPr>
          <w:rFonts w:eastAsiaTheme="minorHAnsi"/>
          <w:color w:val="000000" w:themeColor="text1"/>
        </w:rPr>
      </w:r>
    </w:p>
    <w:p>
      <w:pPr>
        <w:pStyle w:val="686"/>
        <w:ind w:left="720"/>
        <w:jc w:val="both"/>
        <w:spacing w:after="0" w:afterAutospacing="0" w:before="0" w:beforeAutospacing="0"/>
        <w:shd w:val="clear" w:fill="FFFFFF" w:color="auto"/>
        <w:rPr>
          <w:color w:val="000000" w:themeColor="text1"/>
        </w:rPr>
      </w:pPr>
      <w:r>
        <w:rPr>
          <w:rFonts w:eastAsiaTheme="minorHAnsi"/>
          <w:color w:val="000000" w:themeColor="text1"/>
          <w:sz w:val="22"/>
          <w:szCs w:val="22"/>
        </w:rPr>
        <w:t xml:space="preserve">▶️ Facebook:</w:t>
      </w:r>
      <w:r>
        <w:rPr>
          <w:rFonts w:eastAsiaTheme="minorHAnsi"/>
          <w:color w:val="000000" w:themeColor="text1"/>
        </w:rPr>
      </w:r>
    </w:p>
    <w:p>
      <w:pPr>
        <w:pStyle w:val="686"/>
        <w:ind w:left="720"/>
        <w:jc w:val="both"/>
        <w:spacing w:after="0" w:afterAutospacing="0" w:before="0" w:beforeAutospacing="0"/>
        <w:shd w:val="clear" w:fill="FFFFFF" w:color="auto"/>
        <w:rPr>
          <w:color w:val="000000" w:themeColor="text1"/>
        </w:rPr>
      </w:pPr>
      <w:r>
        <w:rPr>
          <w:rFonts w:eastAsiaTheme="minorHAnsi"/>
          <w:color w:val="000000" w:themeColor="text1"/>
          <w:sz w:val="22"/>
          <w:szCs w:val="22"/>
        </w:rPr>
        <w:t xml:space="preserve">https://www.facebook.com/ГБУЗ-ГКБ-им-братьев-Бахрушиных-ДЗМ-112843714384680/</w:t>
      </w:r>
      <w:r>
        <w:rPr>
          <w:rFonts w:eastAsiaTheme="minorHAnsi"/>
          <w:color w:val="000000" w:themeColor="text1"/>
        </w:rPr>
      </w:r>
    </w:p>
    <w:p>
      <w:pPr>
        <w:pStyle w:val="686"/>
        <w:ind w:left="720"/>
        <w:jc w:val="both"/>
        <w:spacing w:after="0" w:afterAutospacing="0" w:before="0" w:beforeAutospacing="0"/>
        <w:shd w:val="clear" w:fill="FFFFFF" w:color="auto"/>
        <w:rPr>
          <w:color w:val="000000" w:themeColor="text1"/>
        </w:rPr>
      </w:pPr>
      <w:r>
        <w:rPr>
          <w:rFonts w:eastAsiaTheme="minorHAnsi"/>
          <w:color w:val="000000" w:themeColor="text1"/>
          <w:sz w:val="22"/>
          <w:szCs w:val="22"/>
        </w:rPr>
        <w:t xml:space="preserve">▶️ Vk:</w:t>
      </w:r>
      <w:r>
        <w:rPr>
          <w:rFonts w:eastAsiaTheme="minorHAnsi"/>
          <w:color w:val="000000" w:themeColor="text1"/>
        </w:rPr>
      </w:r>
    </w:p>
    <w:p>
      <w:pPr>
        <w:pStyle w:val="686"/>
        <w:ind w:left="720"/>
        <w:jc w:val="both"/>
        <w:spacing w:after="0" w:afterAutospacing="0" w:before="0" w:beforeAutospacing="0"/>
        <w:shd w:val="clear" w:fill="FFFFFF" w:color="auto"/>
        <w:rPr>
          <w:color w:val="000000" w:themeColor="text1"/>
        </w:rPr>
      </w:pPr>
      <w:r>
        <w:rPr>
          <w:rFonts w:eastAsiaTheme="minorHAnsi"/>
          <w:color w:val="000000" w:themeColor="text1"/>
          <w:sz w:val="22"/>
          <w:szCs w:val="22"/>
        </w:rPr>
        <w:t xml:space="preserve">https://vk.com/public205649051</w:t>
      </w:r>
      <w:r>
        <w:rPr>
          <w:rFonts w:eastAsiaTheme="minorHAnsi"/>
          <w:color w:val="000000" w:themeColor="text1"/>
        </w:rPr>
      </w:r>
    </w:p>
    <w:p>
      <w:pPr>
        <w:pStyle w:val="686"/>
        <w:ind w:left="720"/>
        <w:jc w:val="both"/>
        <w:spacing w:after="0" w:afterAutospacing="0" w:before="0" w:beforeAutospacing="0"/>
        <w:shd w:val="clear" w:fill="FFFFFF" w:color="auto"/>
        <w:rPr>
          <w:color w:val="000000" w:themeColor="text1"/>
        </w:rPr>
      </w:pPr>
      <w:r>
        <w:rPr>
          <w:rFonts w:eastAsiaTheme="minorHAnsi"/>
          <w:color w:val="000000" w:themeColor="text1"/>
          <w:sz w:val="22"/>
          <w:szCs w:val="22"/>
        </w:rPr>
        <w:t xml:space="preserve">▶️ Instagram:</w:t>
      </w:r>
      <w:r>
        <w:rPr>
          <w:rFonts w:eastAsiaTheme="minorHAnsi"/>
          <w:color w:val="000000" w:themeColor="text1"/>
        </w:rPr>
      </w:r>
    </w:p>
    <w:p>
      <w:pPr>
        <w:pStyle w:val="686"/>
        <w:ind w:left="720"/>
        <w:jc w:val="both"/>
        <w:spacing w:after="0" w:afterAutospacing="0" w:before="0" w:beforeAutospacing="0"/>
        <w:shd w:val="clear" w:fill="FFFFFF" w:color="auto"/>
        <w:rPr>
          <w:color w:val="000000" w:themeColor="text1"/>
        </w:rPr>
      </w:pPr>
      <w:r>
        <w:rPr>
          <w:rFonts w:eastAsiaTheme="minorHAnsi"/>
          <w:color w:val="000000" w:themeColor="text1"/>
          <w:sz w:val="22"/>
          <w:szCs w:val="22"/>
        </w:rPr>
        <w:t xml:space="preserve">https://www.instagram.com/stromynka7/</w:t>
      </w:r>
      <w:r>
        <w:rPr>
          <w:rFonts w:eastAsiaTheme="minorHAnsi"/>
          <w:color w:val="000000" w:themeColor="text1"/>
        </w:rPr>
      </w:r>
    </w:p>
    <w:p>
      <w:pPr>
        <w:pStyle w:val="686"/>
        <w:ind w:left="720"/>
        <w:jc w:val="both"/>
        <w:spacing w:after="0" w:afterAutospacing="0" w:before="0" w:beforeAutospacing="0"/>
        <w:shd w:val="clear" w:fill="FFFFFF" w:color="auto"/>
        <w:rPr>
          <w:color w:val="000000" w:themeColor="text1"/>
        </w:rPr>
      </w:pPr>
      <w:r>
        <w:rPr>
          <w:rFonts w:eastAsiaTheme="minorHAnsi"/>
          <w:color w:val="000000" w:themeColor="text1"/>
          <w:sz w:val="22"/>
          <w:szCs w:val="22"/>
        </w:rPr>
        <w:t xml:space="preserve">▶️ Одноклассники:</w:t>
      </w:r>
      <w:r>
        <w:rPr>
          <w:rFonts w:eastAsiaTheme="minorHAnsi"/>
          <w:color w:val="000000" w:themeColor="text1"/>
        </w:rPr>
      </w:r>
    </w:p>
    <w:p>
      <w:pPr>
        <w:pStyle w:val="686"/>
        <w:ind w:left="720"/>
        <w:jc w:val="both"/>
        <w:spacing w:after="0" w:afterAutospacing="0" w:before="0" w:beforeAutospacing="0"/>
        <w:shd w:val="clear" w:fill="FFFFFF" w:color="auto"/>
        <w:rPr>
          <w:color w:val="000000" w:themeColor="text1"/>
        </w:rPr>
      </w:pPr>
      <w:r>
        <w:rPr>
          <w:rFonts w:eastAsiaTheme="minorHAnsi"/>
          <w:color w:val="000000" w:themeColor="text1"/>
          <w:sz w:val="22"/>
          <w:szCs w:val="22"/>
        </w:rPr>
        <w:t xml:space="preserve">https://ok.ru/group/62121345614005</w:t>
      </w:r>
      <w:r>
        <w:rPr>
          <w:rFonts w:eastAsiaTheme="minorHAnsi"/>
          <w:color w:val="000000" w:themeColor="text1"/>
          <w:sz w:val="22"/>
          <w:szCs w:val="22"/>
        </w:rPr>
      </w:r>
      <w:r>
        <w:rPr>
          <w:rFonts w:eastAsiaTheme="minorHAnsi"/>
          <w:color w:val="000000" w:themeColor="text1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850" w:bottom="397" w:left="1701" w:header="284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ahoma">
    <w:panose1 w:val="020B0506030602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1"/>
      <w:ind w:left="6237"/>
      <w:tabs>
        <w:tab w:val="left" w:pos="375" w:leader="none"/>
        <w:tab w:val="clear" w:pos="4677" w:leader="none"/>
        <w:tab w:val="left" w:pos="6697" w:leader="none"/>
      </w:tabs>
    </w:pPr>
    <w:r>
      <w:t xml:space="preserve">Контактное лицо:</w:t>
    </w:r>
    <w:r/>
  </w:p>
  <w:p>
    <w:pPr>
      <w:pStyle w:val="681"/>
      <w:ind w:left="6237"/>
      <w:tabs>
        <w:tab w:val="left" w:pos="375" w:leader="none"/>
        <w:tab w:val="clear" w:pos="4677" w:leader="none"/>
        <w:tab w:val="left" w:pos="6697" w:leader="none"/>
      </w:tabs>
    </w:pPr>
    <w:r>
      <w:t xml:space="preserve">Каналина</w:t>
    </w:r>
    <w:r>
      <w:t xml:space="preserve"> Юлия Сергеевна</w:t>
    </w:r>
    <w:r>
      <w:t xml:space="preserve">, специалист по связям с общественностью</w:t>
    </w:r>
    <w:r/>
  </w:p>
  <w:p>
    <w:pPr>
      <w:pStyle w:val="681"/>
      <w:ind w:left="6237"/>
      <w:tabs>
        <w:tab w:val="clear" w:pos="4677" w:leader="none"/>
        <w:tab w:val="left" w:pos="6697" w:leader="none"/>
        <w:tab w:val="clear" w:pos="9355" w:leader="none"/>
      </w:tabs>
      <w:rPr>
        <w:lang w:val="en-US"/>
      </w:rPr>
    </w:pPr>
    <w:r>
      <w:rPr>
        <w:lang w:val="en-US"/>
      </w:rPr>
      <w:t xml:space="preserve">E</w:t>
    </w:r>
    <w:r>
      <w:rPr>
        <w:lang w:val="en-US"/>
      </w:rPr>
      <w:t xml:space="preserve">-</w:t>
    </w:r>
    <w:r>
      <w:rPr>
        <w:lang w:val="en-US"/>
      </w:rPr>
      <w:t xml:space="preserve">mail</w:t>
    </w:r>
    <w:r>
      <w:rPr>
        <w:lang w:val="en-US"/>
      </w:rPr>
      <w:t xml:space="preserve">: </w:t>
    </w:r>
    <w:hyperlink r:id="rId1" w:tooltip="mailto:KanalinaYS@zdrav.mos.ru" w:history="1">
      <w:r>
        <w:rPr>
          <w:rStyle w:val="685"/>
          <w:lang w:val="en-US"/>
        </w:rPr>
        <w:t xml:space="preserve">KanalinaYS@zdrav.mos.ru</w:t>
      </w:r>
    </w:hyperlink>
    <w:r/>
    <w:r/>
  </w:p>
  <w:p>
    <w:pPr>
      <w:pStyle w:val="681"/>
      <w:ind w:left="6237"/>
      <w:tabs>
        <w:tab w:val="clear" w:pos="4677" w:leader="none"/>
        <w:tab w:val="left" w:pos="6697" w:leader="none"/>
        <w:tab w:val="clear" w:pos="9355" w:leader="none"/>
      </w:tabs>
    </w:pPr>
    <w:r>
      <w:t xml:space="preserve">Сайт: </w:t>
    </w:r>
    <w:r>
      <w:t xml:space="preserve">https://stromynka7.ru/</w:t>
    </w:r>
    <w:r/>
  </w:p>
  <w:p>
    <w:pPr>
      <w:pStyle w:val="681"/>
      <w:tabs>
        <w:tab w:val="clear" w:pos="4677" w:leader="none"/>
        <w:tab w:val="left" w:pos="6697" w:leader="none"/>
        <w:tab w:val="clear" w:pos="9355" w:leader="none"/>
      </w:tabs>
      <w:rPr>
        <w:lang w:val="en-US"/>
      </w:rPr>
    </w:pPr>
    <w:r>
      <w:rPr>
        <w:lang w:val="en-US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75"/>
    <w:link w:val="674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73"/>
    <w:next w:val="673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7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73"/>
    <w:next w:val="673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7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73"/>
    <w:next w:val="673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7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73"/>
    <w:next w:val="673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7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73"/>
    <w:next w:val="673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7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73"/>
    <w:next w:val="673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7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73"/>
    <w:next w:val="673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7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73"/>
    <w:next w:val="673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7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73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73"/>
    <w:next w:val="673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75"/>
    <w:link w:val="32"/>
    <w:uiPriority w:val="10"/>
    <w:rPr>
      <w:sz w:val="48"/>
      <w:szCs w:val="48"/>
    </w:rPr>
  </w:style>
  <w:style w:type="paragraph" w:styleId="34">
    <w:name w:val="Subtitle"/>
    <w:basedOn w:val="673"/>
    <w:next w:val="673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75"/>
    <w:link w:val="34"/>
    <w:uiPriority w:val="11"/>
    <w:rPr>
      <w:sz w:val="24"/>
      <w:szCs w:val="24"/>
    </w:rPr>
  </w:style>
  <w:style w:type="paragraph" w:styleId="36">
    <w:name w:val="Quote"/>
    <w:basedOn w:val="673"/>
    <w:next w:val="673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73"/>
    <w:next w:val="673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75"/>
    <w:link w:val="681"/>
    <w:uiPriority w:val="99"/>
  </w:style>
  <w:style w:type="character" w:styleId="43">
    <w:name w:val="Footer Char"/>
    <w:basedOn w:val="675"/>
    <w:link w:val="683"/>
    <w:uiPriority w:val="99"/>
  </w:style>
  <w:style w:type="paragraph" w:styleId="44">
    <w:name w:val="Caption"/>
    <w:basedOn w:val="673"/>
    <w:next w:val="67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83"/>
    <w:uiPriority w:val="99"/>
  </w:style>
  <w:style w:type="table" w:styleId="46">
    <w:name w:val="Table Grid"/>
    <w:basedOn w:val="67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7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7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73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75"/>
    <w:uiPriority w:val="99"/>
    <w:unhideWhenUsed/>
    <w:rPr>
      <w:vertAlign w:val="superscript"/>
    </w:rPr>
  </w:style>
  <w:style w:type="paragraph" w:styleId="176">
    <w:name w:val="endnote text"/>
    <w:basedOn w:val="673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75"/>
    <w:uiPriority w:val="99"/>
    <w:semiHidden/>
    <w:unhideWhenUsed/>
    <w:rPr>
      <w:vertAlign w:val="superscript"/>
    </w:rPr>
  </w:style>
  <w:style w:type="paragraph" w:styleId="179">
    <w:name w:val="toc 1"/>
    <w:basedOn w:val="673"/>
    <w:next w:val="673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73"/>
    <w:next w:val="673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73"/>
    <w:next w:val="673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73"/>
    <w:next w:val="673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73"/>
    <w:next w:val="673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73"/>
    <w:next w:val="673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73"/>
    <w:next w:val="673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73"/>
    <w:next w:val="673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73"/>
    <w:next w:val="673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73"/>
    <w:next w:val="673"/>
    <w:uiPriority w:val="99"/>
    <w:unhideWhenUsed/>
    <w:pPr>
      <w:spacing w:after="0" w:afterAutospacing="0"/>
    </w:pPr>
  </w:style>
  <w:style w:type="paragraph" w:styleId="673" w:default="1">
    <w:name w:val="Normal"/>
    <w:qFormat/>
  </w:style>
  <w:style w:type="paragraph" w:styleId="674">
    <w:name w:val="Heading 1"/>
    <w:basedOn w:val="673"/>
    <w:link w:val="678"/>
    <w:qFormat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  <w:pPr>
      <w:spacing w:lineRule="auto" w:line="240" w:after="100" w:afterAutospacing="1" w:before="100" w:beforeAutospacing="1"/>
      <w:outlineLvl w:val="0"/>
    </w:pPr>
  </w:style>
  <w:style w:type="character" w:styleId="675" w:default="1">
    <w:name w:val="Default Paragraph Font"/>
    <w:uiPriority w:val="1"/>
    <w:semiHidden/>
    <w:unhideWhenUsed/>
  </w:style>
  <w:style w:type="table" w:styleId="6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7" w:default="1">
    <w:name w:val="No List"/>
    <w:uiPriority w:val="99"/>
    <w:semiHidden/>
    <w:unhideWhenUsed/>
  </w:style>
  <w:style w:type="character" w:styleId="678" w:customStyle="1">
    <w:name w:val="Заголовок 1 Знак"/>
    <w:basedOn w:val="675"/>
    <w:link w:val="674"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paragraph" w:styleId="679">
    <w:name w:val="Balloon Text"/>
    <w:basedOn w:val="673"/>
    <w:link w:val="680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80" w:customStyle="1">
    <w:name w:val="Текст выноски Знак"/>
    <w:basedOn w:val="675"/>
    <w:link w:val="679"/>
    <w:uiPriority w:val="99"/>
    <w:semiHidden/>
    <w:rPr>
      <w:rFonts w:ascii="Tahoma" w:hAnsi="Tahoma" w:cs="Tahoma"/>
      <w:sz w:val="16"/>
      <w:szCs w:val="16"/>
    </w:rPr>
  </w:style>
  <w:style w:type="paragraph" w:styleId="681">
    <w:name w:val="Header"/>
    <w:basedOn w:val="673"/>
    <w:link w:val="68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82" w:customStyle="1">
    <w:name w:val="Верхний колонтитул Знак"/>
    <w:basedOn w:val="675"/>
    <w:link w:val="681"/>
    <w:uiPriority w:val="99"/>
  </w:style>
  <w:style w:type="paragraph" w:styleId="683">
    <w:name w:val="Footer"/>
    <w:basedOn w:val="673"/>
    <w:link w:val="684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84" w:customStyle="1">
    <w:name w:val="Нижний колонтитул Знак"/>
    <w:basedOn w:val="675"/>
    <w:link w:val="683"/>
    <w:uiPriority w:val="99"/>
  </w:style>
  <w:style w:type="character" w:styleId="685">
    <w:name w:val="Hyperlink"/>
    <w:basedOn w:val="675"/>
    <w:uiPriority w:val="99"/>
    <w:unhideWhenUsed/>
    <w:rPr>
      <w:color w:val="0000FF" w:themeColor="hyperlink"/>
      <w:u w:val="single"/>
    </w:rPr>
  </w:style>
  <w:style w:type="paragraph" w:styleId="686">
    <w:name w:val="Normal (Web)"/>
    <w:basedOn w:val="673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687">
    <w:name w:val="Strong"/>
    <w:basedOn w:val="675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jpg"/><Relationship Id="rId12" Type="http://schemas.openxmlformats.org/officeDocument/2006/relationships/hyperlink" Target="mailto:mailto:gkb5@zdrav.mos.ru" TargetMode="External"/><Relationship Id="rId13" Type="http://schemas.openxmlformats.org/officeDocument/2006/relationships/hyperlink" Target="http://stromynka7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mailto:KanalinaYS@zdrav.mos.ru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PressSekretar</dc:creator>
  <cp:lastModifiedBy>ГКБ им. братьев Бахрушиных</cp:lastModifiedBy>
  <cp:revision>5</cp:revision>
  <dcterms:created xsi:type="dcterms:W3CDTF">2021-09-30T06:11:00Z</dcterms:created>
  <dcterms:modified xsi:type="dcterms:W3CDTF">2021-09-30T06:18:18Z</dcterms:modified>
</cp:coreProperties>
</file>